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C16B8F" w:rsidRDefault="00C16B8F" w:rsidP="004D1840">
            <w:pPr>
              <w:jc w:val="center"/>
              <w:rPr>
                <w:sz w:val="28"/>
                <w:szCs w:val="28"/>
              </w:rPr>
            </w:pP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8E1753" w:rsidP="00A0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 </w:t>
            </w:r>
            <w:r w:rsidR="00A0329F">
              <w:rPr>
                <w:sz w:val="28"/>
                <w:szCs w:val="28"/>
              </w:rPr>
              <w:t>июнь</w:t>
            </w:r>
            <w:r w:rsidR="00772698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8E1753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8E1753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C16B8F" w:rsidRPr="00C16B8F" w:rsidRDefault="00915DF1" w:rsidP="00C16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6B8F" w:rsidRPr="00C16B8F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C16B8F" w:rsidRPr="00C16B8F" w:rsidRDefault="00C16B8F" w:rsidP="00C16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B8F">
              <w:rPr>
                <w:sz w:val="28"/>
                <w:szCs w:val="28"/>
              </w:rPr>
              <w:t xml:space="preserve">от 14.12.2018 г. №76 «Об утверждении муниципальной программы  Гагаринского сельского поселения «Защита населения и территории от чрезвычайных ситуаций, </w:t>
            </w:r>
          </w:p>
          <w:p w:rsidR="00C16B8F" w:rsidRPr="00C16B8F" w:rsidRDefault="00C16B8F" w:rsidP="00C16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B8F">
              <w:rPr>
                <w:sz w:val="28"/>
                <w:szCs w:val="28"/>
              </w:rPr>
              <w:t xml:space="preserve">обеспечение пожарной безопасности и </w:t>
            </w:r>
          </w:p>
          <w:p w:rsidR="0034107F" w:rsidRPr="00626FF0" w:rsidRDefault="00C16B8F" w:rsidP="00C16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B8F">
              <w:rPr>
                <w:sz w:val="28"/>
                <w:szCs w:val="28"/>
              </w:rPr>
              <w:t>безопасности людей на водных объектах»»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87"/>
        <w:gridCol w:w="432"/>
        <w:gridCol w:w="6517"/>
      </w:tblGrid>
      <w:tr w:rsidR="002C5B84" w:rsidRPr="002C5B84" w:rsidTr="00295BC8">
        <w:tc>
          <w:tcPr>
            <w:tcW w:w="3034" w:type="dxa"/>
            <w:hideMark/>
          </w:tcPr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>Гагаринского сельского поселения</w:t>
            </w:r>
          </w:p>
        </w:tc>
        <w:tc>
          <w:tcPr>
            <w:tcW w:w="425" w:type="dxa"/>
            <w:hideMark/>
          </w:tcPr>
          <w:p w:rsidR="002C5B84" w:rsidRPr="002C5B84" w:rsidRDefault="002C5B84" w:rsidP="002C5B84">
            <w:pPr>
              <w:jc w:val="center"/>
              <w:rPr>
                <w:kern w:val="2"/>
              </w:rPr>
            </w:pPr>
            <w:r w:rsidRPr="002C5B8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2C5B84" w:rsidRPr="002C5B84" w:rsidRDefault="002C5B84" w:rsidP="002C5B8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Гагаринского сельского поселения – </w:t>
            </w:r>
            <w:r w:rsidR="00572EDB">
              <w:rPr>
                <w:kern w:val="2"/>
                <w:sz w:val="28"/>
                <w:szCs w:val="28"/>
              </w:rPr>
              <w:t>160,4</w:t>
            </w:r>
            <w:r w:rsidRPr="002C5B84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2C5B84" w:rsidRPr="002C5B84" w:rsidRDefault="00532A4A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532A4A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C16B8F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</w:t>
                  </w:r>
                  <w:r w:rsidR="002C5B84" w:rsidRPr="002C5B84"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92" w:type="dxa"/>
                </w:tcPr>
                <w:p w:rsidR="002C5B84" w:rsidRPr="002C5B84" w:rsidRDefault="00572EDB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127,9</w:t>
                  </w:r>
                </w:p>
              </w:tc>
              <w:tc>
                <w:tcPr>
                  <w:tcW w:w="2093" w:type="dxa"/>
                </w:tcPr>
                <w:p w:rsidR="002C5B84" w:rsidRPr="002C5B84" w:rsidRDefault="00572EDB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127,9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C16B8F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 w:rsidR="00C16B8F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C16B8F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 w:rsidR="00C16B8F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lastRenderedPageBreak/>
                    <w:t>2025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</w:tbl>
          <w:p w:rsidR="002C5B84" w:rsidRPr="002C5B84" w:rsidRDefault="002C5B84" w:rsidP="002C5B84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 xml:space="preserve">. в паспорте муниципальной программы Гагаринского сельского поселения подпрограммы </w:t>
      </w:r>
      <w:r w:rsidR="007C53B1" w:rsidRPr="00C23243">
        <w:rPr>
          <w:sz w:val="28"/>
          <w:szCs w:val="28"/>
        </w:rPr>
        <w:t>«</w:t>
      </w:r>
      <w:r w:rsidR="002C5B84" w:rsidRPr="002C5B84">
        <w:rPr>
          <w:sz w:val="28"/>
          <w:szCs w:val="28"/>
        </w:rPr>
        <w:t>Пожарная безопасность</w:t>
      </w:r>
      <w:r w:rsidRPr="00C23243">
        <w:rPr>
          <w:sz w:val="28"/>
          <w:szCs w:val="28"/>
        </w:rPr>
        <w:t>»</w:t>
      </w:r>
      <w:r w:rsidRPr="00E17128">
        <w:rPr>
          <w:sz w:val="28"/>
          <w:szCs w:val="28"/>
        </w:rPr>
        <w:t xml:space="preserve">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7"/>
        <w:gridCol w:w="707"/>
        <w:gridCol w:w="6772"/>
      </w:tblGrid>
      <w:tr w:rsidR="002C5B84" w:rsidRPr="002C5B84" w:rsidTr="00295BC8">
        <w:tc>
          <w:tcPr>
            <w:tcW w:w="2513" w:type="dxa"/>
          </w:tcPr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B84">
              <w:rPr>
                <w:sz w:val="28"/>
                <w:szCs w:val="28"/>
              </w:rPr>
              <w:t>Ресурсное обеспечение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B84">
              <w:rPr>
                <w:sz w:val="28"/>
                <w:szCs w:val="28"/>
              </w:rPr>
              <w:t>подпрограммы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2C5B84" w:rsidRPr="002C5B84" w:rsidRDefault="002C5B84" w:rsidP="002C5B84">
            <w:pPr>
              <w:jc w:val="center"/>
            </w:pPr>
            <w:r w:rsidRPr="002C5B84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2C5B84" w:rsidRPr="002C5B84" w:rsidRDefault="002C5B84" w:rsidP="002C5B8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2C5B84">
              <w:rPr>
                <w:sz w:val="28"/>
                <w:szCs w:val="28"/>
              </w:rPr>
              <w:t>Гагаринского</w:t>
            </w:r>
            <w:r w:rsidRPr="002C5B84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572EDB">
              <w:rPr>
                <w:kern w:val="2"/>
                <w:sz w:val="28"/>
                <w:szCs w:val="28"/>
              </w:rPr>
              <w:t>78,4</w:t>
            </w:r>
            <w:r w:rsidRPr="002C5B84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2C5B84" w:rsidRPr="002C5B84" w:rsidRDefault="00AC726A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AC726A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2C5B84" w:rsidRPr="002C5B84" w:rsidRDefault="00572EDB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56,9</w:t>
                  </w:r>
                </w:p>
              </w:tc>
              <w:tc>
                <w:tcPr>
                  <w:tcW w:w="2093" w:type="dxa"/>
                </w:tcPr>
                <w:p w:rsidR="002C5B84" w:rsidRPr="002C5B84" w:rsidRDefault="00572EDB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56,9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AC726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 w:rsidR="00AC726A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AC726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 w:rsidR="00AC726A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</w:tbl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115655" w:rsidRDefault="00615DBC" w:rsidP="0011565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</w:t>
      </w:r>
      <w:r w:rsidR="00115655">
        <w:rPr>
          <w:sz w:val="28"/>
          <w:szCs w:val="28"/>
        </w:rPr>
        <w:t>Приложение</w:t>
      </w:r>
      <w:r w:rsidR="007C53B1" w:rsidRPr="007C53B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 w:rsidR="00115655" w:rsidRPr="00115655">
        <w:rPr>
          <w:kern w:val="2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AE5A48">
          <w:footerReference w:type="even" r:id="rId8"/>
          <w:pgSz w:w="11907" w:h="16840" w:code="9"/>
          <w:pgMar w:top="284" w:right="851" w:bottom="1134" w:left="1134" w:header="720" w:footer="720" w:gutter="0"/>
          <w:cols w:space="720"/>
        </w:sectPr>
      </w:pPr>
    </w:p>
    <w:p w:rsidR="00115655" w:rsidRPr="00115655" w:rsidRDefault="00115655" w:rsidP="00115655">
      <w:pPr>
        <w:pageBreakBefore/>
        <w:spacing w:line="230" w:lineRule="auto"/>
        <w:ind w:left="11199"/>
        <w:jc w:val="right"/>
        <w:rPr>
          <w:kern w:val="2"/>
          <w:szCs w:val="28"/>
        </w:rPr>
      </w:pPr>
      <w:bookmarkStart w:id="1" w:name="Par400"/>
      <w:bookmarkStart w:id="2" w:name="Par610"/>
      <w:bookmarkEnd w:id="1"/>
      <w:bookmarkEnd w:id="2"/>
      <w:r w:rsidRPr="00115655">
        <w:rPr>
          <w:kern w:val="2"/>
          <w:szCs w:val="28"/>
        </w:rPr>
        <w:lastRenderedPageBreak/>
        <w:t>Приложение № 3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>к муниципальной программе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>Гагаринского  сельского поселения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 xml:space="preserve"> «Защита населения и территории от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>чрезвычайных ситуаций, обеспечение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>пожарной безопасности и безопасности</w:t>
      </w:r>
    </w:p>
    <w:p w:rsidR="00FD52B7" w:rsidRPr="00FD52B7" w:rsidRDefault="00115655" w:rsidP="0011565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115655">
        <w:rPr>
          <w:kern w:val="2"/>
          <w:szCs w:val="28"/>
          <w:lang w:eastAsia="en-US"/>
        </w:rPr>
        <w:t>людей на водных объектах»</w:t>
      </w:r>
    </w:p>
    <w:p w:rsidR="00115655" w:rsidRDefault="00C23243" w:rsidP="00115655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3" w:name="Par676"/>
      <w:bookmarkEnd w:id="3"/>
      <w:r>
        <w:rPr>
          <w:sz w:val="26"/>
          <w:szCs w:val="26"/>
        </w:rPr>
        <w:t>Расходы бюджета</w:t>
      </w:r>
      <w:r w:rsidRPr="00766921">
        <w:rPr>
          <w:sz w:val="26"/>
          <w:szCs w:val="26"/>
        </w:rPr>
        <w:t xml:space="preserve"> </w:t>
      </w:r>
      <w:r>
        <w:rPr>
          <w:sz w:val="26"/>
          <w:szCs w:val="26"/>
        </w:rPr>
        <w:t>Гагаринского</w:t>
      </w:r>
      <w:r w:rsidRPr="00766921">
        <w:rPr>
          <w:sz w:val="26"/>
          <w:szCs w:val="26"/>
        </w:rPr>
        <w:t xml:space="preserve"> сельского поселения на реализацию муниципальной программы </w:t>
      </w:r>
    </w:p>
    <w:p w:rsidR="00115655" w:rsidRPr="00115655" w:rsidRDefault="00C23243" w:rsidP="0011565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66921">
        <w:rPr>
          <w:sz w:val="26"/>
          <w:szCs w:val="26"/>
        </w:rPr>
        <w:t>«</w:t>
      </w:r>
      <w:r w:rsidR="00115655" w:rsidRPr="00115655">
        <w:rPr>
          <w:kern w:val="2"/>
          <w:sz w:val="28"/>
          <w:szCs w:val="28"/>
        </w:rPr>
        <w:t xml:space="preserve">Защита населения и территории от чрезвычайных ситуаций, </w:t>
      </w:r>
    </w:p>
    <w:p w:rsidR="00C23243" w:rsidRPr="00766921" w:rsidRDefault="00115655" w:rsidP="00115655">
      <w:pPr>
        <w:jc w:val="center"/>
        <w:rPr>
          <w:sz w:val="26"/>
          <w:szCs w:val="26"/>
        </w:rPr>
      </w:pPr>
      <w:r w:rsidRPr="00115655">
        <w:rPr>
          <w:kern w:val="2"/>
          <w:sz w:val="28"/>
          <w:szCs w:val="28"/>
        </w:rPr>
        <w:t>обеспечение пожарной безопасности и безопасности людей на водных объектах</w:t>
      </w:r>
      <w:r w:rsidR="00C23243" w:rsidRPr="00766921">
        <w:rPr>
          <w:sz w:val="26"/>
          <w:szCs w:val="26"/>
        </w:rPr>
        <w:t>»</w:t>
      </w: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115655" w:rsidRPr="00115655" w:rsidTr="00295BC8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Объем расходов, всего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(тыс. рублей)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>2019-2030 г.г.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В том числе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115655" w:rsidRPr="00115655" w:rsidTr="00295BC8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2030</w:t>
            </w:r>
          </w:p>
        </w:tc>
      </w:tr>
      <w:tr w:rsidR="00115655" w:rsidRPr="00115655" w:rsidTr="00295BC8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>Муниципальная программа «Защита населения и территории от чрезвычайных ситуаций, обеспе</w:t>
            </w:r>
            <w:r w:rsidRPr="00115655">
              <w:rPr>
                <w:kern w:val="2"/>
              </w:rPr>
              <w:softHyphen/>
              <w:t>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572EDB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160,4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32A4A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572EDB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72EDB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</w:t>
            </w:r>
            <w:r w:rsidR="00115655" w:rsidRPr="00115655">
              <w:rPr>
                <w:bCs/>
                <w:kern w:val="2"/>
              </w:rPr>
              <w:t>,</w:t>
            </w:r>
            <w:r w:rsidR="00115655"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532A4A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 w:rsidR="00532A4A">
              <w:rPr>
                <w:bCs/>
                <w:kern w:val="2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295BC8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Гагаринскогосельского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572EDB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160,4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32A4A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572EDB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72EDB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</w:t>
            </w:r>
            <w:r w:rsidR="00115655" w:rsidRPr="00115655">
              <w:rPr>
                <w:bCs/>
                <w:kern w:val="2"/>
              </w:rPr>
              <w:t>,</w:t>
            </w:r>
            <w:r w:rsidR="00115655"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572ED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 w:rsidR="00572EDB">
              <w:rPr>
                <w:bCs/>
                <w:kern w:val="2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295BC8">
        <w:trPr>
          <w:trHeight w:val="18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Подпрограмма 1 «Пожарная безопасность»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572EDB" w:rsidP="00532A4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78,4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32A4A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572EDB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72EDB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</w:t>
            </w:r>
            <w:r w:rsidR="00115655" w:rsidRPr="00115655">
              <w:rPr>
                <w:bCs/>
                <w:kern w:val="2"/>
              </w:rPr>
              <w:t>,</w:t>
            </w:r>
            <w:r w:rsidR="00115655"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532A4A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 w:rsidR="00532A4A">
              <w:rPr>
                <w:bCs/>
                <w:kern w:val="2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295BC8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572EDB" w:rsidP="00532A4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78,4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32A4A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572EDB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72EDB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</w:t>
            </w:r>
            <w:r w:rsidR="00115655" w:rsidRPr="00115655">
              <w:rPr>
                <w:bCs/>
                <w:kern w:val="2"/>
              </w:rPr>
              <w:t>,</w:t>
            </w:r>
            <w:r w:rsidR="00115655"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532A4A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 w:rsidR="00532A4A">
              <w:rPr>
                <w:bCs/>
                <w:kern w:val="2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295BC8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rPr>
          <w:trHeight w:val="20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 xml:space="preserve">Подпрограмма 2 </w:t>
            </w:r>
            <w:r w:rsidRPr="00115655">
              <w:rPr>
                <w:kern w:val="2"/>
                <w:szCs w:val="28"/>
                <w:lang w:eastAsia="en-US"/>
              </w:rPr>
              <w:t>«Обеспечение безопасности на водных объектах».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8E1753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  <w:r w:rsidR="00115655" w:rsidRPr="00115655">
              <w:rPr>
                <w:bCs/>
                <w:kern w:val="2"/>
              </w:rPr>
              <w:t>2,0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8E1753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7</w:t>
            </w:r>
            <w:r w:rsidR="00115655"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115655" w:rsidRPr="00115655" w:rsidTr="00295BC8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Гагаринскогосельского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8E1753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  <w:r w:rsidR="00115655" w:rsidRPr="00115655">
              <w:rPr>
                <w:bCs/>
                <w:kern w:val="2"/>
              </w:rPr>
              <w:t>2,0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8E1753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7</w:t>
            </w:r>
            <w:r w:rsidR="00115655"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115655" w:rsidRPr="00115655" w:rsidTr="00295BC8">
        <w:trPr>
          <w:trHeight w:val="191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rPr>
          <w:trHeight w:val="1559"/>
          <w:jc w:val="center"/>
        </w:trPr>
        <w:tc>
          <w:tcPr>
            <w:tcW w:w="15452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653C0" w:rsidRDefault="002653C0" w:rsidP="00357C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15655" w:rsidRDefault="002653C0" w:rsidP="001156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53C0">
        <w:rPr>
          <w:sz w:val="28"/>
          <w:szCs w:val="28"/>
        </w:rPr>
        <w:t xml:space="preserve">4. </w:t>
      </w:r>
      <w:r w:rsidR="00115655">
        <w:rPr>
          <w:sz w:val="28"/>
          <w:szCs w:val="28"/>
        </w:rPr>
        <w:t>Приложение</w:t>
      </w:r>
      <w:r w:rsidRPr="002653C0">
        <w:rPr>
          <w:sz w:val="28"/>
          <w:szCs w:val="28"/>
        </w:rPr>
        <w:t xml:space="preserve"> №4</w:t>
      </w:r>
      <w:r>
        <w:rPr>
          <w:sz w:val="28"/>
          <w:szCs w:val="28"/>
        </w:rPr>
        <w:t xml:space="preserve"> «</w:t>
      </w:r>
      <w:r w:rsidR="00357CDD" w:rsidRPr="00766921">
        <w:rPr>
          <w:sz w:val="26"/>
          <w:szCs w:val="26"/>
        </w:rPr>
        <w:t xml:space="preserve">Расходы </w:t>
      </w:r>
      <w:r w:rsidR="00357CDD" w:rsidRPr="00357CDD">
        <w:rPr>
          <w:sz w:val="28"/>
          <w:szCs w:val="28"/>
        </w:rPr>
        <w:t xml:space="preserve">на реализацию муниципальной программы Гагаринского сельского поселения </w:t>
      </w:r>
    </w:p>
    <w:p w:rsidR="00115655" w:rsidRPr="00115655" w:rsidRDefault="00357CDD" w:rsidP="0011565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57CDD">
        <w:rPr>
          <w:sz w:val="28"/>
          <w:szCs w:val="28"/>
        </w:rPr>
        <w:t>«</w:t>
      </w:r>
      <w:r w:rsidR="00115655" w:rsidRPr="00115655">
        <w:rPr>
          <w:kern w:val="2"/>
          <w:sz w:val="28"/>
          <w:szCs w:val="28"/>
        </w:rPr>
        <w:t xml:space="preserve">Защита населения и территории от чрезвычайных ситуаций, </w:t>
      </w:r>
    </w:p>
    <w:p w:rsidR="00115655" w:rsidRPr="00766921" w:rsidRDefault="00115655" w:rsidP="00115655">
      <w:pPr>
        <w:jc w:val="center"/>
        <w:rPr>
          <w:sz w:val="26"/>
          <w:szCs w:val="26"/>
        </w:rPr>
      </w:pPr>
      <w:r w:rsidRPr="00115655">
        <w:rPr>
          <w:kern w:val="2"/>
          <w:sz w:val="28"/>
          <w:szCs w:val="28"/>
        </w:rPr>
        <w:t>обеспечение пожарной безопасности и безопасности людей на водных объектах</w:t>
      </w:r>
      <w:r w:rsidRPr="00766921">
        <w:rPr>
          <w:sz w:val="26"/>
          <w:szCs w:val="26"/>
        </w:rPr>
        <w:t>»</w:t>
      </w:r>
    </w:p>
    <w:p w:rsidR="002653C0" w:rsidRPr="00357CDD" w:rsidRDefault="00357CDD" w:rsidP="00357CD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653C0" w:rsidRPr="00357CDD">
        <w:rPr>
          <w:sz w:val="28"/>
          <w:szCs w:val="28"/>
        </w:rPr>
        <w:t>изложить в следующей редакции:</w:t>
      </w:r>
    </w:p>
    <w:p w:rsidR="00FD52B7" w:rsidRPr="00FD52B7" w:rsidRDefault="00FD52B7" w:rsidP="00357C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57CDD" w:rsidRPr="00357CDD" w:rsidRDefault="00357CDD" w:rsidP="00357CDD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  <w:bookmarkStart w:id="4" w:name="Par879"/>
      <w:bookmarkEnd w:id="4"/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p w:rsidR="00115655" w:rsidRPr="00115655" w:rsidRDefault="00115655" w:rsidP="00115655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115655">
        <w:rPr>
          <w:kern w:val="2"/>
          <w:szCs w:val="28"/>
        </w:rPr>
        <w:t>Приложение № 4</w:t>
      </w:r>
    </w:p>
    <w:p w:rsidR="00115655" w:rsidRPr="00115655" w:rsidRDefault="00115655" w:rsidP="00115655">
      <w:pPr>
        <w:autoSpaceDE w:val="0"/>
        <w:autoSpaceDN w:val="0"/>
        <w:adjustRightInd w:val="0"/>
        <w:spacing w:line="216" w:lineRule="auto"/>
        <w:ind w:left="9923"/>
        <w:jc w:val="right"/>
        <w:rPr>
          <w:kern w:val="2"/>
          <w:szCs w:val="28"/>
        </w:rPr>
      </w:pPr>
      <w:r w:rsidRPr="00115655">
        <w:rPr>
          <w:kern w:val="2"/>
          <w:szCs w:val="28"/>
        </w:rPr>
        <w:t>к муниципальной программе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993"/>
      </w:tblGrid>
      <w:tr w:rsidR="00115655" w:rsidRPr="00115655" w:rsidTr="00295BC8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Объем расходов, всего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(тыс. рублей)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>2019-2030 г.г.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В том числе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115655" w:rsidRPr="00115655" w:rsidTr="00295BC8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2030</w:t>
            </w:r>
          </w:p>
        </w:tc>
      </w:tr>
      <w:tr w:rsidR="00115655" w:rsidRPr="00115655" w:rsidTr="00295BC8">
        <w:tc>
          <w:tcPr>
            <w:tcW w:w="1985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 xml:space="preserve">Муниципальная программа «Защита </w:t>
            </w:r>
            <w:r w:rsidRPr="00115655">
              <w:rPr>
                <w:kern w:val="2"/>
              </w:rPr>
              <w:lastRenderedPageBreak/>
              <w:t>населения и территории от чрезвычайных ситуаций, обеспе</w:t>
            </w:r>
            <w:r w:rsidRPr="00115655">
              <w:rPr>
                <w:kern w:val="2"/>
              </w:rPr>
              <w:softHyphen/>
              <w:t>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lastRenderedPageBreak/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572EDB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160,4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95669D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72EDB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95669D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 w:rsidR="0095669D">
              <w:rPr>
                <w:bCs/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95669D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r w:rsidR="0095669D">
              <w:rPr>
                <w:rFonts w:eastAsia="Arial Unicode MS" w:cs="Arial Unicode MS"/>
                <w:color w:val="000000"/>
                <w:szCs w:val="24"/>
              </w:rPr>
              <w:t>Гагаринского</w:t>
            </w:r>
            <w:r w:rsidRPr="00115655">
              <w:rPr>
                <w:rFonts w:eastAsia="Arial Unicode MS" w:cs="Arial Unicode MS"/>
                <w:color w:val="000000"/>
                <w:szCs w:val="24"/>
              </w:rPr>
              <w:t>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572EDB" w:rsidP="0095669D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160,4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95669D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72EDB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160,4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95669D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 w:rsidR="0095669D">
              <w:rPr>
                <w:bCs/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Подпрограмма 1 «Пожарная безопасность»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572EDB" w:rsidP="0095669D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95669D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72EDB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95669D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 w:rsidR="0095669D">
              <w:rPr>
                <w:bCs/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295BC8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572EDB" w:rsidP="0095669D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95669D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72EDB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95669D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 w:rsidR="0095669D">
              <w:rPr>
                <w:bCs/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295BC8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1985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 xml:space="preserve">Подпрограмма 2 </w:t>
            </w:r>
            <w:r w:rsidRPr="00115655">
              <w:rPr>
                <w:kern w:val="2"/>
                <w:szCs w:val="28"/>
                <w:lang w:eastAsia="en-US"/>
              </w:rPr>
              <w:t>«Обеспечение безопасности на воде».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8E1753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  <w:r w:rsidR="00115655" w:rsidRPr="00115655">
              <w:rPr>
                <w:bCs/>
                <w:kern w:val="2"/>
              </w:rPr>
              <w:t>2,0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8E1753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7</w:t>
            </w:r>
            <w:r w:rsidR="00115655"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 xml:space="preserve">бюджет Гагаринского </w:t>
            </w:r>
            <w:r w:rsidRPr="00115655">
              <w:rPr>
                <w:rFonts w:eastAsia="Arial Unicode MS" w:cs="Arial Unicode MS"/>
                <w:color w:val="000000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8E1753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8</w:t>
            </w:r>
            <w:r w:rsidR="00115655" w:rsidRPr="00115655">
              <w:rPr>
                <w:bCs/>
                <w:kern w:val="2"/>
              </w:rPr>
              <w:t>2,0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8E1753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7</w:t>
            </w:r>
            <w:r w:rsidR="00115655"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7514" w:type="dxa"/>
            <w:gridSpan w:val="7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</w:p>
        </w:tc>
        <w:tc>
          <w:tcPr>
            <w:tcW w:w="7938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</w:p>
        </w:tc>
      </w:tr>
      <w:tr w:rsidR="00115655" w:rsidRPr="00115655" w:rsidTr="00295BC8">
        <w:trPr>
          <w:trHeight w:val="1190"/>
        </w:trPr>
        <w:tc>
          <w:tcPr>
            <w:tcW w:w="751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</w:p>
        </w:tc>
        <w:tc>
          <w:tcPr>
            <w:tcW w:w="7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52B7">
        <w:rPr>
          <w:sz w:val="24"/>
          <w:szCs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BD02E0" w:rsidP="007C53B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>. Контроль за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D96AB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9F725C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95669D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Писарев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357CDD">
      <w:footerReference w:type="even" r:id="rId9"/>
      <w:footerReference w:type="default" r:id="rId10"/>
      <w:pgSz w:w="16838" w:h="11906" w:orient="landscape"/>
      <w:pgMar w:top="284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25B" w:rsidRDefault="0059425B">
      <w:r>
        <w:separator/>
      </w:r>
    </w:p>
  </w:endnote>
  <w:endnote w:type="continuationSeparator" w:id="0">
    <w:p w:rsidR="0059425B" w:rsidRDefault="0059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CDD" w:rsidRPr="004C03E8" w:rsidRDefault="00357CDD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357CDD" w:rsidRPr="004C03E8" w:rsidRDefault="00357CDD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CDD" w:rsidRDefault="00357CDD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57CDD" w:rsidRDefault="00357CDD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CDD" w:rsidRDefault="00357CDD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0329F">
      <w:rPr>
        <w:rStyle w:val="aa"/>
        <w:noProof/>
      </w:rPr>
      <w:t>4</w:t>
    </w:r>
    <w:r>
      <w:rPr>
        <w:rStyle w:val="aa"/>
      </w:rPr>
      <w:fldChar w:fldCharType="end"/>
    </w:r>
  </w:p>
  <w:p w:rsidR="00357CDD" w:rsidRDefault="00357CDD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25B" w:rsidRDefault="0059425B">
      <w:r>
        <w:separator/>
      </w:r>
    </w:p>
  </w:footnote>
  <w:footnote w:type="continuationSeparator" w:id="0">
    <w:p w:rsidR="0059425B" w:rsidRDefault="00594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655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0DF6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0B3F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5B84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CDD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0CA"/>
    <w:rsid w:val="003F0988"/>
    <w:rsid w:val="003F0A50"/>
    <w:rsid w:val="003F153A"/>
    <w:rsid w:val="003F2498"/>
    <w:rsid w:val="003F2ED2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2A4A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083A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2EDB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5B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2698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1753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669D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29F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C726A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6B8F"/>
    <w:rsid w:val="00C17180"/>
    <w:rsid w:val="00C173B8"/>
    <w:rsid w:val="00C23243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47B95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A66"/>
    <w:rsid w:val="00DA1C86"/>
    <w:rsid w:val="00DA2238"/>
    <w:rsid w:val="00DA2BE5"/>
    <w:rsid w:val="00DA3AB0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5E6C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671B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354289-7E4F-481B-AFCC-3D16DD64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C2F1C-F54A-4C7C-96A0-1882C293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Uzer987</cp:lastModifiedBy>
  <cp:revision>56</cp:revision>
  <cp:lastPrinted>2019-12-18T06:58:00Z</cp:lastPrinted>
  <dcterms:created xsi:type="dcterms:W3CDTF">2016-04-18T07:28:00Z</dcterms:created>
  <dcterms:modified xsi:type="dcterms:W3CDTF">2021-06-15T12:20:00Z</dcterms:modified>
</cp:coreProperties>
</file>